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58944" w14:textId="77777777" w:rsidR="005E4783" w:rsidRDefault="00806E6B">
      <w:pPr>
        <w:pStyle w:val="a3"/>
        <w:spacing w:before="0" w:beforeAutospacing="0" w:after="0" w:afterAutospacing="0"/>
        <w:jc w:val="center"/>
        <w:divId w:val="1231889756"/>
      </w:pPr>
      <w:bookmarkStart w:id="0" w:name="_GoBack"/>
      <w:bookmarkEnd w:id="0"/>
      <w:r>
        <w:rPr>
          <w:rFonts w:ascii="Times New Roman" w:hAnsi="Times New Roman" w:cs="Times New Roman"/>
          <w:b/>
          <w:bCs/>
          <w:color w:val="000000"/>
          <w:sz w:val="16"/>
          <w:szCs w:val="16"/>
        </w:rPr>
        <w:t>Уведомление Потребителя (Заказчика) перед заключением договора</w:t>
      </w:r>
    </w:p>
    <w:p w14:paraId="0BEFC43B" w14:textId="0C3F2090" w:rsidR="005E4783" w:rsidRDefault="00806E6B">
      <w:pPr>
        <w:pStyle w:val="a3"/>
        <w:spacing w:before="0" w:beforeAutospacing="0" w:after="0" w:afterAutospacing="0"/>
        <w:ind w:firstLine="708"/>
        <w:jc w:val="both"/>
        <w:divId w:val="1231889756"/>
      </w:pPr>
      <w:r>
        <w:rPr>
          <w:rFonts w:ascii="Times New Roman" w:hAnsi="Times New Roman" w:cs="Times New Roman"/>
          <w:color w:val="000000"/>
          <w:sz w:val="16"/>
          <w:szCs w:val="16"/>
        </w:rPr>
        <w:t>Я</w:t>
      </w:r>
      <w:r>
        <w:rPr>
          <w:rFonts w:ascii="Times New Roman" w:hAnsi="Times New Roman" w:cs="Times New Roman"/>
          <w:color w:val="000000"/>
          <w:sz w:val="15"/>
          <w:szCs w:val="15"/>
        </w:rPr>
        <w:t>, ________________________________ ,  ____</w:t>
      </w:r>
      <w:r>
        <w:rPr>
          <w:rFonts w:ascii="Times New Roman" w:hAnsi="Times New Roman" w:cs="Times New Roman"/>
          <w:color w:val="000000"/>
          <w:sz w:val="16"/>
          <w:szCs w:val="16"/>
        </w:rPr>
        <w:t>_______ г. р., подтверждаю, что на основании “Правил предоставления медицинскими организациями платных медицинских услуг” (утв. Постановлением Правительства РФ от 11.05.2023 N 736) до заключения договора на оказание платных медицинских услуг я: </w:t>
      </w:r>
    </w:p>
    <w:p w14:paraId="0847CCB3"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1) уведомлен(а) о том, что несоблюдение указаний (рекомендаций) Исполнителя (лечащего врача, медработника, предоставляющего платную медуслугу), в том числе назначенного режима лечения, могут снизить качество предоставляемой платной медуслуги,  повлечь за собой невозможность ее завершения в срок или отрицательно сказаться на состоянии  здоровья, а также о необходимости соблюдения правил поведения пациента в медицинской организации;</w:t>
      </w:r>
    </w:p>
    <w:p w14:paraId="4584AA85"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 уведомлен(а) о том, что Исполнитель 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(ОМС), а так 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перечне медицинских организаций, оказывающих медицинскую помощь в рамках государственных гарантий бесплатного оказания гражданам медицинской помощи. </w:t>
      </w:r>
    </w:p>
    <w:p w14:paraId="0D8E92B3" w14:textId="6F64DEC6" w:rsidR="005E4783" w:rsidRDefault="00806E6B">
      <w:pPr>
        <w:pStyle w:val="a3"/>
        <w:spacing w:before="0" w:beforeAutospacing="0" w:after="0" w:afterAutospacing="0"/>
        <w:divId w:val="1231889756"/>
      </w:pPr>
      <w:r>
        <w:rPr>
          <w:rFonts w:ascii="Times New Roman" w:hAnsi="Times New Roman" w:cs="Times New Roman"/>
          <w:color w:val="414141"/>
          <w:sz w:val="15"/>
          <w:szCs w:val="15"/>
          <w:shd w:val="clear" w:color="auto" w:fill="FFFFFF"/>
        </w:rPr>
        <w:t>_______________ г.</w:t>
      </w:r>
      <w:r>
        <w:rPr>
          <w:rFonts w:ascii="Times New Roman" w:hAnsi="Times New Roman" w:cs="Times New Roman"/>
          <w:sz w:val="15"/>
          <w:szCs w:val="15"/>
        </w:rPr>
        <w:t>  подпись ___________</w:t>
      </w:r>
      <w:proofErr w:type="gramStart"/>
      <w:r>
        <w:rPr>
          <w:rFonts w:ascii="Segoe UI Emoji" w:hAnsi="Segoe UI Emoji" w:cs="Segoe UI Emoji"/>
          <w:sz w:val="15"/>
          <w:szCs w:val="15"/>
        </w:rPr>
        <w:t>✔</w:t>
      </w:r>
      <w:r>
        <w:rPr>
          <w:rFonts w:ascii="Times New Roman" w:hAnsi="Times New Roman" w:cs="Times New Roman"/>
          <w:sz w:val="15"/>
          <w:szCs w:val="15"/>
        </w:rPr>
        <w:t xml:space="preserve">  _</w:t>
      </w:r>
      <w:proofErr w:type="gramEnd"/>
      <w:r>
        <w:rPr>
          <w:rFonts w:ascii="Times New Roman" w:hAnsi="Times New Roman" w:cs="Times New Roman"/>
          <w:sz w:val="15"/>
          <w:szCs w:val="15"/>
        </w:rPr>
        <w:t>____________________</w:t>
      </w:r>
    </w:p>
    <w:p w14:paraId="319EA376" w14:textId="77777777" w:rsidR="005E4783" w:rsidRDefault="005E4783">
      <w:pPr>
        <w:pStyle w:val="a3"/>
        <w:spacing w:before="0" w:beforeAutospacing="0" w:after="0" w:afterAutospacing="0"/>
        <w:divId w:val="1231889756"/>
      </w:pPr>
    </w:p>
    <w:p w14:paraId="2DF1B5D1" w14:textId="31A44BD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 xml:space="preserve">Договор </w:t>
      </w:r>
      <w:proofErr w:type="gramStart"/>
      <w:r>
        <w:rPr>
          <w:rFonts w:ascii="Times New Roman" w:hAnsi="Times New Roman" w:cs="Times New Roman"/>
          <w:b/>
          <w:bCs/>
          <w:color w:val="000000"/>
          <w:sz w:val="16"/>
          <w:szCs w:val="16"/>
        </w:rPr>
        <w:t>№ </w:t>
      </w:r>
      <w:r>
        <w:rPr>
          <w:rStyle w:val="a4"/>
          <w:rFonts w:ascii="Times New Roman" w:hAnsi="Times New Roman" w:cs="Times New Roman"/>
          <w:color w:val="000000"/>
          <w:sz w:val="16"/>
          <w:szCs w:val="16"/>
        </w:rPr>
        <w:t> _</w:t>
      </w:r>
      <w:proofErr w:type="gramEnd"/>
      <w:r>
        <w:rPr>
          <w:rStyle w:val="a4"/>
          <w:rFonts w:ascii="Times New Roman" w:hAnsi="Times New Roman" w:cs="Times New Roman"/>
          <w:color w:val="000000"/>
          <w:sz w:val="16"/>
          <w:szCs w:val="16"/>
        </w:rPr>
        <w:t>_________</w:t>
      </w:r>
    </w:p>
    <w:p w14:paraId="2CD8E580"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на предоставление платных медицинских услуг</w:t>
      </w:r>
    </w:p>
    <w:p w14:paraId="17E9196C" w14:textId="51C8FC92" w:rsidR="005E4783" w:rsidRDefault="00806E6B">
      <w:pPr>
        <w:pStyle w:val="a3"/>
        <w:spacing w:before="0" w:beforeAutospacing="0" w:after="0" w:afterAutospacing="0"/>
        <w:ind w:firstLine="708"/>
        <w:jc w:val="both"/>
        <w:divId w:val="1231889756"/>
      </w:pPr>
      <w:r>
        <w:rPr>
          <w:rStyle w:val="a4"/>
          <w:rFonts w:ascii="Times New Roman" w:hAnsi="Times New Roman" w:cs="Times New Roman"/>
          <w:sz w:val="15"/>
          <w:szCs w:val="15"/>
        </w:rPr>
        <w:t>г. Хабаровск                                                                                                                                                                     _______________ г.</w:t>
      </w:r>
    </w:p>
    <w:p w14:paraId="6481075E" w14:textId="7378A189" w:rsidR="005E4783" w:rsidRDefault="00806E6B">
      <w:pPr>
        <w:pStyle w:val="a3"/>
        <w:spacing w:before="0" w:beforeAutospacing="0" w:after="0" w:afterAutospacing="0"/>
        <w:ind w:firstLine="708"/>
        <w:jc w:val="both"/>
        <w:divId w:val="1231889756"/>
      </w:pPr>
      <w:r>
        <w:rPr>
          <w:rFonts w:ascii="Times New Roman" w:hAnsi="Times New Roman" w:cs="Times New Roman"/>
          <w:color w:val="000000"/>
          <w:sz w:val="16"/>
          <w:szCs w:val="16"/>
        </w:rPr>
        <w:t>Общество с ограниченной ответственностью «ЭГО-ЛАБ» именуемое в дальнейшем «Исполнитель», осуществляющее медицинскую деятельность на основании лицензии № ЛО41-01189-27/00344678 от 27.02.2019 года, выданной Министерством здравоохранения Хабаровского края (г. Хабаровск, ул. Муравьева-Амурского, 32, тел/факс 8(4212) 40-23-22) (Свидетельство о внесении сведений в ЕГРЮЛ 1182724025087, выдано ИФНС России №6 по Хабаровскому краю 29.10.2018 г.), в лице Главного врача Казанцевой Юлии Николаевны, действующей по доверенности от 28.08.2024 г., (при оказании первичной доврачебной медико-санитарной помощи в амбулаторных условиях по: </w:t>
      </w:r>
      <w:r>
        <w:rPr>
          <w:rFonts w:ascii="Times New Roman" w:hAnsi="Times New Roman" w:cs="Times New Roman"/>
          <w:i/>
          <w:iCs/>
          <w:color w:val="000000"/>
          <w:sz w:val="16"/>
          <w:szCs w:val="16"/>
        </w:rPr>
        <w:t>массажу; сестринскому делу; сестринскому делу в косметологии; физиотерапии; при оказании первичной специализированной медико-санитарной помощи в амбулаторных условиях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диетологии, кардиологии, косметологии, мануальной терапии, неврологии, онкологии, организации здравоохранения и общественному здоровью, эпидемиологии, остеопатии, пластической хирургии, рефлексотерапии, ультразвуковой диагностике, физиотерапии,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w:t>
      </w:r>
      <w:r>
        <w:rPr>
          <w:rFonts w:ascii="Times New Roman" w:hAnsi="Times New Roman" w:cs="Times New Roman"/>
          <w:color w:val="000000"/>
          <w:sz w:val="16"/>
          <w:szCs w:val="16"/>
        </w:rPr>
        <w:t>,  именуемый в дальнейшем «Исполнитель» с одной сторо</w:t>
      </w:r>
      <w:r>
        <w:rPr>
          <w:rFonts w:ascii="Times New Roman" w:hAnsi="Times New Roman" w:cs="Times New Roman"/>
          <w:color w:val="000000"/>
          <w:sz w:val="15"/>
          <w:szCs w:val="15"/>
        </w:rPr>
        <w:t>ны, и </w:t>
      </w:r>
      <w:r>
        <w:rPr>
          <w:rFonts w:ascii="Times New Roman" w:hAnsi="Times New Roman" w:cs="Times New Roman"/>
          <w:sz w:val="15"/>
          <w:szCs w:val="15"/>
        </w:rPr>
        <w:t>_______________________________</w:t>
      </w:r>
      <w:r>
        <w:rPr>
          <w:rFonts w:ascii="Times New Roman" w:hAnsi="Times New Roman" w:cs="Times New Roman"/>
          <w:color w:val="525252"/>
          <w:sz w:val="15"/>
          <w:szCs w:val="15"/>
        </w:rPr>
        <w:t>, </w:t>
      </w:r>
      <w:r>
        <w:rPr>
          <w:rFonts w:ascii="Times New Roman" w:hAnsi="Times New Roman" w:cs="Times New Roman"/>
          <w:color w:val="000000"/>
          <w:sz w:val="15"/>
          <w:szCs w:val="15"/>
        </w:rPr>
        <w:t>именуем</w:t>
      </w:r>
      <w:r>
        <w:rPr>
          <w:rFonts w:ascii="Times New Roman" w:hAnsi="Times New Roman" w:cs="Times New Roman"/>
          <w:color w:val="000000"/>
          <w:sz w:val="16"/>
          <w:szCs w:val="16"/>
        </w:rPr>
        <w:t>ый в дальнейшем «Потребитель», с другой стороны, заключили настоящий договор о нижеследующем:</w:t>
      </w:r>
    </w:p>
    <w:p w14:paraId="450497C3"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1. Предмет договора</w:t>
      </w:r>
    </w:p>
    <w:p w14:paraId="5C3EDBEB" w14:textId="0CC3365E"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1.1 Исполнитель</w:t>
      </w:r>
      <w:r>
        <w:rPr>
          <w:rFonts w:ascii="Times New Roman" w:hAnsi="Times New Roman" w:cs="Times New Roman"/>
          <w:color w:val="000000"/>
          <w:sz w:val="15"/>
          <w:szCs w:val="15"/>
        </w:rPr>
        <w:t> предоставляет Потребителю платные медицинские услуги (________________________________________________________________________________________________________________________________________________________________________________________________________________________________________) по своему профилю деятельности в соответствии с перечнем, предусмотренным лицензией, а Потребитель обязуется их принять и своевременно оплатить в соответствии с Прейскурантом, действующим на момент заключения договора. Срок оказания (ожидания) мед. услуги :1-14 дней). Стоимость медицинских услуг составляет ______________ руб. </w:t>
      </w:r>
    </w:p>
    <w:p w14:paraId="7287BC88"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5"/>
          <w:szCs w:val="15"/>
        </w:rPr>
        <w:t>1.2 Исполнитель по медицинским показаниям устанавливает порядок, характер, сроки и объем предоставляемых услуг, которые указывает в Дополнительных соглашениях к договору, которые становятся неотъемлемой часть</w:t>
      </w:r>
      <w:r>
        <w:rPr>
          <w:rFonts w:ascii="Times New Roman" w:hAnsi="Times New Roman" w:cs="Times New Roman"/>
          <w:color w:val="000000"/>
          <w:sz w:val="16"/>
          <w:szCs w:val="16"/>
        </w:rPr>
        <w:t>ю Договора с момента его подписания.</w:t>
      </w:r>
    </w:p>
    <w:p w14:paraId="5C589867"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1.3 Заказчик и (или) Потребитель (законный представитель) ознакомлен(ы) и согласен(ы) с Правилами поведения пациента в медицинской организации, Положением о платных медицинских услугах и Прейскурантом Исполнителя, размещенные как на официальном сайте Исполнителя (</w:t>
      </w:r>
      <w:hyperlink r:id="rId4" w:history="1">
        <w:r>
          <w:rPr>
            <w:rStyle w:val="a5"/>
            <w:rFonts w:ascii="Times New Roman" w:hAnsi="Times New Roman" w:cs="Times New Roman"/>
            <w:color w:val="0563C1"/>
            <w:sz w:val="16"/>
            <w:szCs w:val="16"/>
          </w:rPr>
          <w:t>https://ego-lab.ru/</w:t>
        </w:r>
      </w:hyperlink>
      <w:r>
        <w:rPr>
          <w:rFonts w:ascii="Times New Roman" w:hAnsi="Times New Roman" w:cs="Times New Roman"/>
          <w:color w:val="000000"/>
          <w:sz w:val="16"/>
          <w:szCs w:val="16"/>
        </w:rPr>
        <w:t>) так и на информационном стенде (уголок потребителя). </w:t>
      </w:r>
    </w:p>
    <w:p w14:paraId="4DDB8FF1"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2. Права и обязанности сторон</w:t>
      </w:r>
    </w:p>
    <w:p w14:paraId="7B2DF94C" w14:textId="77777777" w:rsidR="005E4783" w:rsidRDefault="00806E6B">
      <w:pPr>
        <w:pStyle w:val="a3"/>
        <w:spacing w:before="0" w:beforeAutospacing="0" w:after="0" w:afterAutospacing="0"/>
        <w:jc w:val="both"/>
        <w:divId w:val="1231889756"/>
      </w:pPr>
      <w:r>
        <w:rPr>
          <w:rFonts w:ascii="Times New Roman" w:hAnsi="Times New Roman" w:cs="Times New Roman"/>
          <w:b/>
          <w:bCs/>
          <w:color w:val="000000"/>
          <w:sz w:val="16"/>
          <w:szCs w:val="16"/>
        </w:rPr>
        <w:t>2.1. Исполнитель обязан:</w:t>
      </w:r>
    </w:p>
    <w:p w14:paraId="2DC1D644"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2.1.1. Создать необходимые условия для выполнения всех видов услуг по Договору (в случае технической невозможности оказания всех видов услуг в день подписания и оплаты Договора выполнение недостающих услуг производится по записи в другой день).</w:t>
      </w:r>
    </w:p>
    <w:p w14:paraId="0045B9B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 xml:space="preserve">2.1.2 Обеспечить Заказчика бесплатной, доступной и достоверной информацией о платных медицинских услугах, содержащей следующие сведения: - о порядке оказания медицинской помощи и стандартах медицинской помощи, применяемых при предоставлении платных медицинских услуг; - данных о конкретном медицинском работнике, предоставляющем соответствующую платную медицинскую услугу (его профессиональном образовании и квалификации); - сведениях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-других сведениях, относящихся к предмету настоящего Договора. Сведения, указанные в настоящем пункте, предоставляются потребителям «по умолчанию» путем размещения информации на официальном сайте Исполнителя, путем подписания информированного добровольного согласия на медицинское вмешательство (ИДС), </w:t>
      </w:r>
      <w:proofErr w:type="gramStart"/>
      <w:r>
        <w:rPr>
          <w:rFonts w:ascii="Times New Roman" w:hAnsi="Times New Roman" w:cs="Times New Roman"/>
          <w:color w:val="000000"/>
          <w:sz w:val="16"/>
          <w:szCs w:val="16"/>
        </w:rPr>
        <w:t>иными способами</w:t>
      </w:r>
      <w:proofErr w:type="gramEnd"/>
      <w:r>
        <w:rPr>
          <w:rFonts w:ascii="Times New Roman" w:hAnsi="Times New Roman" w:cs="Times New Roman"/>
          <w:color w:val="000000"/>
          <w:sz w:val="16"/>
          <w:szCs w:val="16"/>
        </w:rPr>
        <w:t xml:space="preserve"> не запрещенными законом.</w:t>
      </w:r>
    </w:p>
    <w:p w14:paraId="0DF227C7"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2.1.3. В процессе оказания медицинской помощи информировать Потребителя о необходимых основных или дополнительных лечебно-профилактических и прочих процедурах, необходимых медикаментозных препаратах и расходных материалах для предоставления качественных медицинских услуг.</w:t>
      </w:r>
    </w:p>
    <w:p w14:paraId="1DECBAAA"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2.1.4. Предоставлять по требованию Потребителя выписку из единого государственного реестра юридических лиц или единого государственного реестра индивидуальных предпринимателей.</w:t>
      </w:r>
    </w:p>
    <w:p w14:paraId="1DC1C48A"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2.1.5. Оказывать медицинские услуги в соответствии с требованиями действующего законодательства РФ.</w:t>
      </w:r>
    </w:p>
    <w:p w14:paraId="2D9D9157"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2.1.6.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№323 "Об основах охраны здоровья граждан в Российской Федерации".</w:t>
      </w:r>
    </w:p>
    <w:p w14:paraId="10DD7AB8" w14:textId="77777777" w:rsidR="005E4783" w:rsidRDefault="00806E6B">
      <w:pPr>
        <w:pStyle w:val="a3"/>
        <w:spacing w:before="0" w:beforeAutospacing="0" w:after="0" w:afterAutospacing="0"/>
        <w:jc w:val="both"/>
        <w:divId w:val="1231889756"/>
      </w:pPr>
      <w:r>
        <w:rPr>
          <w:rFonts w:ascii="Times New Roman" w:hAnsi="Times New Roman" w:cs="Times New Roman"/>
          <w:b/>
          <w:bCs/>
          <w:color w:val="000000"/>
          <w:sz w:val="16"/>
          <w:szCs w:val="16"/>
        </w:rPr>
        <w:t>2.2. Исполнитель имеет право:</w:t>
      </w:r>
    </w:p>
    <w:p w14:paraId="1BB99C98"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2.2.1. Привлекать для оказания медицинских услуг сторонних исполнителей и соисполнителей по своему выбору.</w:t>
      </w:r>
    </w:p>
    <w:p w14:paraId="3AB92C17"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2.2.2. Получать от Заказчика любую информацию, необходимую для исполнения своих обязательств по настоящему Договору. В случае непредоставления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6CDD430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2.2.3. Отказать в предоставлении медицинских услуг в случаях, предусмотренных законодательством РФ, в том числе в случае, когда предоставляемая медицинская услуга не является предметом лицензируемой деятельности Исполнителя, при наличии противопоказаний со стороны здоровья, при отсутствии медицинских показаний и риске нанесения вреда здоровью и иных объективных обстоятельствах, при которых услуга не сможет отвечать требованиям качества и безопасности, предусмотренным законом и подзаконными актами РФ, а также при отсутствии реальной возможности предоставления услуг.</w:t>
      </w:r>
    </w:p>
    <w:p w14:paraId="7F6120C1"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2.2.4 В целях внутреннего контроля качества и безопасности медицинской деятельности, проводить фотографирование Потребителя (Заказчика).</w:t>
      </w:r>
    </w:p>
    <w:p w14:paraId="4C329BC0"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2.2.5. В целях противодействия терроризму установить на территории Исполнителя видеонаблюдение, в том числе в холле и в кабинетах медицинской организации.</w:t>
      </w:r>
    </w:p>
    <w:p w14:paraId="4C8DF688"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2.2.6 Не допускать в кабинет лечащего врача посторонних лиц (включая мужа, жену и иных родственников Потребителя) во время оказания медицинских услуг Потребителю, за исключением случаев, предусмотренных ч.5 ст.19 ФЗ №323-ФЗ от 21.11.2011.</w:t>
      </w:r>
    </w:p>
    <w:p w14:paraId="7D379AD1" w14:textId="77777777" w:rsidR="005E4783" w:rsidRDefault="00806E6B">
      <w:pPr>
        <w:pStyle w:val="a3"/>
        <w:spacing w:before="0" w:beforeAutospacing="0" w:after="0" w:afterAutospacing="0"/>
        <w:jc w:val="both"/>
        <w:divId w:val="1231889756"/>
      </w:pPr>
      <w:r>
        <w:rPr>
          <w:rFonts w:ascii="Times New Roman" w:hAnsi="Times New Roman" w:cs="Times New Roman"/>
          <w:b/>
          <w:bCs/>
          <w:color w:val="000000"/>
          <w:sz w:val="16"/>
          <w:szCs w:val="16"/>
        </w:rPr>
        <w:t>2.3. Заказчик (Потребитель) обязан:</w:t>
      </w:r>
    </w:p>
    <w:p w14:paraId="593B34D7"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2.3.1. До начала оказания медицинских услуг сообщить медицинскому персоналу все необходимые сведения о себе для успешного проведения лечебно-диагностического процесса, в том числе о перенесенных заболеваниях, аллергических реакциях, противопоказаниях и другие сведения, необходимые для качественного оказания медицинской помощи.</w:t>
      </w:r>
    </w:p>
    <w:p w14:paraId="4F67121E"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2.3.2. Уважительно относиться к медицинскому персоналу и другим пациентам, выполнять все рекомендованные назначения, а в случае неявки на прием в установленное время, заблаговременно извещать об этом Исполнителя.</w:t>
      </w:r>
    </w:p>
    <w:p w14:paraId="402EE5F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lastRenderedPageBreak/>
        <w:t>2.3.3. Соблюдать правила поведения в медицинском учреждении, режим работы медицинского учреждения, а также выполнять все рекомендации медицинского персонала и третьих лиц, оказывающих ему по настоящему Договору медицинские услуги, в том числе соблюдать указания медицинского учреждения, предписанные на период после оказания услуг</w:t>
      </w:r>
    </w:p>
    <w:p w14:paraId="6238D8C5"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2.3.4. Своевременно производить оплату медицинских услуг согласно действующему Прейскуранту.</w:t>
      </w:r>
    </w:p>
    <w:p w14:paraId="39E0E591" w14:textId="77777777" w:rsidR="005E4783" w:rsidRDefault="00806E6B">
      <w:pPr>
        <w:pStyle w:val="a3"/>
        <w:spacing w:before="0" w:beforeAutospacing="0" w:after="0" w:afterAutospacing="0"/>
        <w:jc w:val="both"/>
        <w:divId w:val="1231889756"/>
      </w:pPr>
      <w:r>
        <w:rPr>
          <w:rFonts w:ascii="Times New Roman" w:hAnsi="Times New Roman" w:cs="Times New Roman"/>
          <w:b/>
          <w:bCs/>
          <w:color w:val="000000"/>
          <w:sz w:val="16"/>
          <w:szCs w:val="16"/>
        </w:rPr>
        <w:t>2.4. Заказчик (Потребитель) имеет право:</w:t>
      </w:r>
    </w:p>
    <w:p w14:paraId="03D3CA04"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2.4.1. Потребитель имеет право отказаться от получения медицинских услуг и вмешательств по своему усмотрению с предварительной отметкой (подписью) в медицинской документации.</w:t>
      </w:r>
    </w:p>
    <w:p w14:paraId="6EF9A2DD"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2.4.2</w:t>
      </w:r>
      <w:r>
        <w:rPr>
          <w:rFonts w:ascii="Times New Roman" w:hAnsi="Times New Roman" w:cs="Times New Roman"/>
          <w:color w:val="525252"/>
          <w:sz w:val="16"/>
          <w:szCs w:val="16"/>
        </w:rPr>
        <w:t>. </w:t>
      </w:r>
      <w:r>
        <w:rPr>
          <w:rFonts w:ascii="Times New Roman" w:hAnsi="Times New Roman" w:cs="Times New Roman"/>
          <w:color w:val="000000"/>
          <w:sz w:val="16"/>
          <w:szCs w:val="16"/>
        </w:rPr>
        <w:t>Получать необходимую информацию о состоянии своего здоровья после получения платных медицинских услуг.</w:t>
      </w:r>
    </w:p>
    <w:p w14:paraId="79E9E6F3"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3. Условия и сроки ожидания платных медицинских услуг</w:t>
      </w:r>
    </w:p>
    <w:p w14:paraId="1D4E036C"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3.1. Условия и сроки ожидания платных медицинских услуг устанавливаются в Дополнительном соглашении в соответствии с п.1.2 Договора. </w:t>
      </w:r>
    </w:p>
    <w:p w14:paraId="54E6058C"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3.1. Информация о медицинском работнике, отвечающем за предоставление соответствующей платной медицинской услуги,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доводится до сведения Потребителя в Информированном добровольном согласии на медицинское вмешательство, а также стенде Исполнителя.</w:t>
      </w:r>
    </w:p>
    <w:p w14:paraId="176FB85C"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3.2. Порядок оказания медицинской помощи и стандарты медицинской помощи (при наличии), применяемые при предоставлении платных медицинских услуг указаны на интернет-портале minzdrav.gov.ru, ссылки на который размещены на стенде Исполнителя.</w:t>
      </w:r>
    </w:p>
    <w:p w14:paraId="34005580"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3.3. Возможность осуществления отдельных консультаций или медицинских вмешательств, в том числе в объеме, превышающем объем выполняемого стандарта медицинской помощи, указываются в Дополнительном соглашении к Договору.</w:t>
      </w:r>
    </w:p>
    <w:p w14:paraId="0BDCCC32"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4. Стоимость услуг и порядок расчётов</w:t>
      </w:r>
    </w:p>
    <w:p w14:paraId="3092529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4.1. Стоимость медицинских услуг определяется в соответствии с действующим Прейскурантом, утвержденным Исполнителем на момент оказания медицинской услуги и указывается в настоящем Договоре.</w:t>
      </w:r>
    </w:p>
    <w:p w14:paraId="787715B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4.2. Стороны договорились, что оплата медицинских услуг осуществляется Заказчиком и (или) в размере 100% (ста процентов) предоплаты путем внесения наличных денежных средств в кассу или путем перечисления на расчетный счет Исполнителя.</w:t>
      </w:r>
    </w:p>
    <w:p w14:paraId="0B88E36D"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4.3. При неоплате Потребителем (Заказчиком)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 за каждый день просрочки со дня фактического оказания Исполнителем медицинских услуг, Потребитель (Заказчик) оплачивает пени в размере 1% стоимости неоплаченных медицинских услуг. Уплата пени не освобождает Потребителя (Заказчика) от оплаты оказанных услуг и в счет оплаты не засчитывается.</w:t>
      </w:r>
    </w:p>
    <w:p w14:paraId="1D898D43"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5. Порядок и условия выдачи Потребителю (законному представителю) медицинской документации</w:t>
      </w:r>
    </w:p>
    <w:p w14:paraId="40FD13D0"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5.1.</w:t>
      </w:r>
      <w:r>
        <w:rPr>
          <w:rFonts w:ascii="Times New Roman" w:hAnsi="Times New Roman" w:cs="Times New Roman"/>
          <w:b/>
          <w:bCs/>
          <w:color w:val="000000"/>
          <w:sz w:val="16"/>
          <w:szCs w:val="16"/>
        </w:rPr>
        <w:t> </w:t>
      </w:r>
      <w:r>
        <w:rPr>
          <w:rFonts w:ascii="Times New Roman" w:hAnsi="Times New Roman" w:cs="Times New Roman"/>
          <w:color w:val="000000"/>
          <w:sz w:val="16"/>
          <w:szCs w:val="16"/>
        </w:rPr>
        <w:t>После исполнения договора, Исполнителем по письменному запросу Потребителя (законному представителя) выдаются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14:paraId="47EDEF8C"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6. Расторжение или изменение условий Договора</w:t>
      </w:r>
    </w:p>
    <w:p w14:paraId="0E0BB7A9"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6.1. Настоящий договор может быть изменен или расторгнут Сторонами в период его действия на основании письменного соглашения Сторон.</w:t>
      </w:r>
    </w:p>
    <w:p w14:paraId="7291942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6.2. Потребитель вправе в любое время отказаться от получения услуг по настоящему Договору, при условии оплаты Заказчиком и (или) Потребителем предоставленных медицинских услуг и компенсации затрат, произведенных Исполнителем.</w:t>
      </w:r>
    </w:p>
    <w:p w14:paraId="55ED7A21"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7. Порядок разрешения споров</w:t>
      </w:r>
    </w:p>
    <w:p w14:paraId="12731570"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7.1. Спор, возникший между пациентом (Потребителем) и медицинской организацией (Исполнителем) по поводу оказания медицинских услуг по настоящему Договору, может быть разрешен путем переговоров, процедуры медиации в порядке, установленном законодательством Российской Федерации.</w:t>
      </w:r>
    </w:p>
    <w:p w14:paraId="640A2E2C"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Данное положение не лишает Стороны настоящего Договора права на непосредственное обращение в суд, как минуя процедуры альтернативного разрешения споров, так и вследствие недостижения в ходе их проведения обоюдного согласия. </w:t>
      </w:r>
    </w:p>
    <w:p w14:paraId="759A2892"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7.2. При возникновении претензий по качеству оказанной медицинской услуги Потребитель (Заказчик) имеет право подать ее в письменной форме на почтовый адрес Исполнителя, указанный в разделе договора Реквизиты сторон. В претензии должны содержаться сведения, достаточные для идентификации Потребителя (Заказчика) (ФИО, дата предоставления медицинской услуги и ее вид), а также суть претензии и контактные данные для оперативной связи с Потребителем (Заказчиком) (телефон, адрес электронной почты). </w:t>
      </w:r>
    </w:p>
    <w:p w14:paraId="36135A08"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8. Ответственность сторон</w:t>
      </w:r>
    </w:p>
    <w:p w14:paraId="1F71BB73"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8.1. Стороны несут ответственность в соответствии с законодательством РФ, действующим на момент заключения Договора.</w:t>
      </w:r>
    </w:p>
    <w:p w14:paraId="6930FCBF"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8.2.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(форс-мажор).</w:t>
      </w:r>
    </w:p>
    <w:p w14:paraId="175D20A7"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9. Заключительные положения</w:t>
      </w:r>
    </w:p>
    <w:p w14:paraId="6ABA6468"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9.1. Настоящий договор признается заключенным с момента его подписания сторонами и прекращается по истечении 12 месяцев с даты его заключения, но не ранее полного исполнения сторонами принятых на себя обязательств. Если за 10 календарных дней до истечения срока действия договора ни одна из сторон не заявит о его прекращении, договор считается продленным на тот же срок и на тех же условиях.</w:t>
      </w:r>
    </w:p>
    <w:p w14:paraId="0BAADD66"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9.2. Положения, не указанные в настоящем Договоре, регулируются действующим на момент заключения Договора законодательством Российской Федерации.</w:t>
      </w:r>
    </w:p>
    <w:p w14:paraId="34FC4FF2" w14:textId="77777777" w:rsidR="005E4783" w:rsidRDefault="00806E6B">
      <w:pPr>
        <w:pStyle w:val="a3"/>
        <w:spacing w:before="0" w:beforeAutospacing="0" w:after="0" w:afterAutospacing="0"/>
        <w:jc w:val="both"/>
        <w:divId w:val="1231889756"/>
      </w:pPr>
      <w:r>
        <w:rPr>
          <w:rFonts w:ascii="Times New Roman" w:hAnsi="Times New Roman" w:cs="Times New Roman"/>
          <w:color w:val="000000"/>
          <w:sz w:val="16"/>
          <w:szCs w:val="16"/>
        </w:rPr>
        <w:t>9.3. В соответствии с ч.2. ст. 160 ГК РФ, стороны договорились, что при подписании настоящего договора и документов, являющихся его неотъемлемой частью (дополнительных соглашений и т.д.) возможно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w:t>
      </w:r>
    </w:p>
    <w:p w14:paraId="4E93D21A" w14:textId="77777777" w:rsidR="005E4783" w:rsidRDefault="00806E6B">
      <w:pPr>
        <w:pStyle w:val="a3"/>
        <w:spacing w:before="0" w:beforeAutospacing="0" w:after="0" w:afterAutospacing="0"/>
        <w:jc w:val="center"/>
        <w:divId w:val="1231889756"/>
      </w:pPr>
      <w:r>
        <w:rPr>
          <w:rFonts w:ascii="Times New Roman" w:hAnsi="Times New Roman" w:cs="Times New Roman"/>
          <w:b/>
          <w:bCs/>
          <w:color w:val="000000"/>
          <w:sz w:val="16"/>
          <w:szCs w:val="16"/>
        </w:rPr>
        <w:t>10. Подписи и реквизиты сторон</w:t>
      </w:r>
    </w:p>
    <w:tbl>
      <w:tblPr>
        <w:tblW w:w="0" w:type="auto"/>
        <w:tblCellMar>
          <w:left w:w="0" w:type="dxa"/>
          <w:right w:w="0" w:type="dxa"/>
        </w:tblCellMar>
        <w:tblLook w:val="04A0" w:firstRow="1" w:lastRow="0" w:firstColumn="1" w:lastColumn="0" w:noHBand="0" w:noVBand="1"/>
      </w:tblPr>
      <w:tblGrid>
        <w:gridCol w:w="4623"/>
        <w:gridCol w:w="4716"/>
      </w:tblGrid>
      <w:tr w:rsidR="005E4783" w14:paraId="47EE880E"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17F00B76" w14:textId="77777777" w:rsidR="005E4783" w:rsidRDefault="00806E6B">
            <w:pPr>
              <w:pStyle w:val="a3"/>
              <w:spacing w:before="0" w:beforeAutospacing="0" w:after="0" w:afterAutospacing="0"/>
            </w:pPr>
            <w:r>
              <w:rPr>
                <w:rStyle w:val="a4"/>
                <w:rFonts w:ascii="Times New Roman" w:hAnsi="Times New Roman" w:cs="Times New Roman"/>
                <w:sz w:val="15"/>
                <w:szCs w:val="15"/>
              </w:rPr>
              <w:t>ИСПОЛНИТЕЛЬ</w:t>
            </w:r>
            <w:r>
              <w:rPr>
                <w:rFonts w:ascii="Times New Roman" w:hAnsi="Times New Roman" w:cs="Times New Roman"/>
                <w:sz w:val="15"/>
                <w:szCs w:val="15"/>
              </w:rPr>
              <w:t>: ООО «ЭГО-ЛАБ»</w:t>
            </w:r>
          </w:p>
        </w:tc>
        <w:tc>
          <w:tcPr>
            <w:tcW w:w="2500" w:type="pct"/>
            <w:tcBorders>
              <w:top w:val="single" w:sz="6" w:space="0" w:color="000000"/>
              <w:left w:val="single" w:sz="6" w:space="0" w:color="000000"/>
              <w:bottom w:val="single" w:sz="6" w:space="0" w:color="000000"/>
              <w:right w:val="single" w:sz="6" w:space="0" w:color="000000"/>
            </w:tcBorders>
            <w:hideMark/>
          </w:tcPr>
          <w:p w14:paraId="6EF46370" w14:textId="77777777" w:rsidR="005E4783" w:rsidRDefault="00806E6B">
            <w:pPr>
              <w:pStyle w:val="a3"/>
              <w:spacing w:before="0" w:beforeAutospacing="0" w:after="0" w:afterAutospacing="0"/>
            </w:pPr>
            <w:r>
              <w:rPr>
                <w:rStyle w:val="a4"/>
                <w:rFonts w:ascii="Times New Roman" w:hAnsi="Times New Roman" w:cs="Times New Roman"/>
                <w:sz w:val="15"/>
                <w:szCs w:val="15"/>
              </w:rPr>
              <w:t>ЗАКАЗЧИК: </w:t>
            </w:r>
          </w:p>
          <w:p w14:paraId="3097BB05" w14:textId="77777777" w:rsidR="005E4783" w:rsidRDefault="00806E6B">
            <w:pPr>
              <w:pStyle w:val="a3"/>
              <w:spacing w:before="0" w:beforeAutospacing="0" w:after="0" w:afterAutospacing="0"/>
            </w:pPr>
            <w:r>
              <w:rPr>
                <w:rFonts w:ascii="Times New Roman" w:hAnsi="Times New Roman" w:cs="Times New Roman"/>
                <w:sz w:val="15"/>
                <w:szCs w:val="15"/>
              </w:rPr>
              <w:t>со слов потребителя (анонимно) / предоставлен документ, удостоверяющий личность. Нужное подчеркнуть</w:t>
            </w:r>
          </w:p>
        </w:tc>
      </w:tr>
      <w:tr w:rsidR="005E4783" w14:paraId="00AEA543"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24E667BD" w14:textId="77777777" w:rsidR="005E4783" w:rsidRDefault="00806E6B">
            <w:pPr>
              <w:pStyle w:val="a3"/>
              <w:spacing w:before="0" w:beforeAutospacing="0" w:after="0" w:afterAutospacing="0"/>
            </w:pPr>
            <w:r>
              <w:rPr>
                <w:rFonts w:ascii="Times New Roman" w:hAnsi="Times New Roman" w:cs="Times New Roman"/>
                <w:sz w:val="15"/>
                <w:szCs w:val="15"/>
              </w:rPr>
              <w:t xml:space="preserve">Юридический адрес: 680000, Хабаровский край, г. Хабаровск, ул. </w:t>
            </w:r>
            <w:proofErr w:type="spellStart"/>
            <w:r>
              <w:rPr>
                <w:rFonts w:ascii="Times New Roman" w:hAnsi="Times New Roman" w:cs="Times New Roman"/>
                <w:sz w:val="15"/>
                <w:szCs w:val="15"/>
              </w:rPr>
              <w:t>Запарина</w:t>
            </w:r>
            <w:proofErr w:type="spellEnd"/>
            <w:r>
              <w:rPr>
                <w:rFonts w:ascii="Times New Roman" w:hAnsi="Times New Roman" w:cs="Times New Roman"/>
                <w:sz w:val="15"/>
                <w:szCs w:val="15"/>
              </w:rPr>
              <w:t xml:space="preserve">, д. 59, </w:t>
            </w:r>
            <w:proofErr w:type="spellStart"/>
            <w:r>
              <w:rPr>
                <w:rFonts w:ascii="Times New Roman" w:hAnsi="Times New Roman" w:cs="Times New Roman"/>
                <w:sz w:val="15"/>
                <w:szCs w:val="15"/>
              </w:rPr>
              <w:t>пом</w:t>
            </w:r>
            <w:proofErr w:type="spellEnd"/>
            <w:r>
              <w:rPr>
                <w:rFonts w:ascii="Times New Roman" w:hAnsi="Times New Roman" w:cs="Times New Roman"/>
                <w:sz w:val="15"/>
                <w:szCs w:val="15"/>
              </w:rPr>
              <w:t xml:space="preserve"> 01 (1-6, 10-15, 17-32), 02 (1-29). </w:t>
            </w:r>
          </w:p>
        </w:tc>
        <w:tc>
          <w:tcPr>
            <w:tcW w:w="2500" w:type="pct"/>
            <w:tcBorders>
              <w:top w:val="single" w:sz="6" w:space="0" w:color="000000"/>
              <w:left w:val="single" w:sz="6" w:space="0" w:color="000000"/>
              <w:bottom w:val="single" w:sz="6" w:space="0" w:color="000000"/>
              <w:right w:val="single" w:sz="6" w:space="0" w:color="000000"/>
            </w:tcBorders>
            <w:hideMark/>
          </w:tcPr>
          <w:p w14:paraId="362691A8" w14:textId="66E652FC" w:rsidR="005E4783" w:rsidRDefault="005E4783">
            <w:pPr>
              <w:pStyle w:val="a3"/>
              <w:spacing w:before="0" w:beforeAutospacing="0" w:after="0" w:afterAutospacing="0"/>
            </w:pPr>
          </w:p>
        </w:tc>
      </w:tr>
      <w:tr w:rsidR="005E4783" w14:paraId="07C8EAE2"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4706BCE7" w14:textId="77777777" w:rsidR="005E4783" w:rsidRDefault="00806E6B">
            <w:pPr>
              <w:pStyle w:val="a3"/>
              <w:spacing w:before="0" w:beforeAutospacing="0" w:after="0" w:afterAutospacing="0"/>
            </w:pPr>
            <w:r>
              <w:rPr>
                <w:rFonts w:ascii="Times New Roman" w:hAnsi="Times New Roman" w:cs="Times New Roman"/>
                <w:sz w:val="15"/>
                <w:szCs w:val="15"/>
              </w:rPr>
              <w:t>ИНН 2721239350, КПП 272101001</w:t>
            </w:r>
          </w:p>
        </w:tc>
        <w:tc>
          <w:tcPr>
            <w:tcW w:w="2500" w:type="pct"/>
            <w:tcBorders>
              <w:top w:val="single" w:sz="6" w:space="0" w:color="000000"/>
              <w:left w:val="single" w:sz="6" w:space="0" w:color="000000"/>
              <w:bottom w:val="single" w:sz="6" w:space="0" w:color="000000"/>
              <w:right w:val="single" w:sz="6" w:space="0" w:color="000000"/>
            </w:tcBorders>
            <w:hideMark/>
          </w:tcPr>
          <w:p w14:paraId="6889C149" w14:textId="34C86A9E" w:rsidR="005E4783" w:rsidRDefault="00806E6B">
            <w:pPr>
              <w:pStyle w:val="a3"/>
              <w:spacing w:before="0" w:beforeAutospacing="0" w:after="0" w:afterAutospacing="0"/>
            </w:pPr>
            <w:r>
              <w:rPr>
                <w:rFonts w:ascii="Times New Roman" w:hAnsi="Times New Roman" w:cs="Times New Roman"/>
                <w:sz w:val="15"/>
                <w:szCs w:val="15"/>
              </w:rPr>
              <w:t>Адрес места жительства</w:t>
            </w:r>
          </w:p>
        </w:tc>
      </w:tr>
      <w:tr w:rsidR="005E4783" w14:paraId="0DB059EE"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41E7A004" w14:textId="77777777" w:rsidR="005E4783" w:rsidRDefault="00806E6B">
            <w:pPr>
              <w:pStyle w:val="a3"/>
              <w:spacing w:before="0" w:beforeAutospacing="0" w:after="0" w:afterAutospacing="0"/>
            </w:pPr>
            <w:r>
              <w:rPr>
                <w:rFonts w:ascii="Times New Roman" w:hAnsi="Times New Roman" w:cs="Times New Roman"/>
                <w:sz w:val="15"/>
                <w:szCs w:val="15"/>
              </w:rPr>
              <w:t>ОГРН 1182724025087</w:t>
            </w:r>
          </w:p>
        </w:tc>
        <w:tc>
          <w:tcPr>
            <w:tcW w:w="2500" w:type="pct"/>
            <w:tcBorders>
              <w:top w:val="single" w:sz="6" w:space="0" w:color="000000"/>
              <w:left w:val="single" w:sz="6" w:space="0" w:color="000000"/>
              <w:bottom w:val="single" w:sz="6" w:space="0" w:color="000000"/>
              <w:right w:val="single" w:sz="6" w:space="0" w:color="000000"/>
            </w:tcBorders>
            <w:hideMark/>
          </w:tcPr>
          <w:p w14:paraId="6DF290F8" w14:textId="66B3D795" w:rsidR="005E4783" w:rsidRDefault="00806E6B">
            <w:pPr>
              <w:pStyle w:val="a3"/>
              <w:spacing w:before="0" w:beforeAutospacing="0" w:after="0" w:afterAutospacing="0"/>
            </w:pPr>
            <w:r>
              <w:rPr>
                <w:rFonts w:ascii="Times New Roman" w:hAnsi="Times New Roman" w:cs="Times New Roman"/>
                <w:sz w:val="15"/>
                <w:szCs w:val="15"/>
              </w:rPr>
              <w:t>Телефон:</w:t>
            </w:r>
          </w:p>
        </w:tc>
      </w:tr>
      <w:tr w:rsidR="005E4783" w14:paraId="344E1162"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4176BF3A" w14:textId="77777777" w:rsidR="005E4783" w:rsidRDefault="00806E6B">
            <w:pPr>
              <w:pStyle w:val="a3"/>
              <w:spacing w:before="0" w:beforeAutospacing="0" w:after="0" w:afterAutospacing="0"/>
            </w:pPr>
            <w:r>
              <w:rPr>
                <w:rFonts w:ascii="Times New Roman" w:hAnsi="Times New Roman" w:cs="Times New Roman"/>
                <w:sz w:val="15"/>
                <w:szCs w:val="15"/>
              </w:rPr>
              <w:t>ПАО «Сбербанк России»</w:t>
            </w:r>
          </w:p>
        </w:tc>
        <w:tc>
          <w:tcPr>
            <w:tcW w:w="2500" w:type="pct"/>
            <w:tcBorders>
              <w:top w:val="single" w:sz="6" w:space="0" w:color="000000"/>
              <w:left w:val="single" w:sz="6" w:space="0" w:color="000000"/>
              <w:bottom w:val="single" w:sz="6" w:space="0" w:color="000000"/>
              <w:right w:val="single" w:sz="6" w:space="0" w:color="000000"/>
            </w:tcBorders>
            <w:hideMark/>
          </w:tcPr>
          <w:p w14:paraId="0392DDA7" w14:textId="77777777" w:rsidR="005E4783" w:rsidRDefault="00806E6B">
            <w:pPr>
              <w:pStyle w:val="a3"/>
              <w:spacing w:before="0" w:beforeAutospacing="0" w:after="0" w:afterAutospacing="0"/>
            </w:pPr>
            <w:proofErr w:type="spellStart"/>
            <w:r>
              <w:rPr>
                <w:rFonts w:ascii="Times New Roman" w:hAnsi="Times New Roman" w:cs="Times New Roman"/>
                <w:sz w:val="15"/>
                <w:szCs w:val="15"/>
              </w:rPr>
              <w:t>E.mail</w:t>
            </w:r>
            <w:proofErr w:type="spellEnd"/>
            <w:r>
              <w:rPr>
                <w:rFonts w:ascii="Times New Roman" w:hAnsi="Times New Roman" w:cs="Times New Roman"/>
                <w:sz w:val="15"/>
                <w:szCs w:val="15"/>
              </w:rPr>
              <w:t>:  </w:t>
            </w:r>
          </w:p>
        </w:tc>
      </w:tr>
      <w:tr w:rsidR="005E4783" w14:paraId="144AB9DA"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31FD9B8B" w14:textId="77777777" w:rsidR="005E4783" w:rsidRDefault="00806E6B">
            <w:pPr>
              <w:pStyle w:val="a3"/>
              <w:spacing w:before="0" w:beforeAutospacing="0" w:after="0" w:afterAutospacing="0"/>
            </w:pPr>
            <w:r>
              <w:rPr>
                <w:rFonts w:ascii="Times New Roman" w:hAnsi="Times New Roman" w:cs="Times New Roman"/>
                <w:sz w:val="15"/>
                <w:szCs w:val="15"/>
              </w:rPr>
              <w:t>БИК 040813608</w:t>
            </w:r>
          </w:p>
        </w:tc>
        <w:tc>
          <w:tcPr>
            <w:tcW w:w="2500" w:type="pct"/>
            <w:tcBorders>
              <w:top w:val="single" w:sz="6" w:space="0" w:color="000000"/>
              <w:left w:val="single" w:sz="6" w:space="0" w:color="000000"/>
              <w:bottom w:val="single" w:sz="6" w:space="0" w:color="000000"/>
              <w:right w:val="single" w:sz="6" w:space="0" w:color="000000"/>
            </w:tcBorders>
            <w:hideMark/>
          </w:tcPr>
          <w:p w14:paraId="6944ED26" w14:textId="77777777" w:rsidR="005E4783" w:rsidRDefault="00806E6B">
            <w:pPr>
              <w:pStyle w:val="a3"/>
              <w:spacing w:before="0" w:beforeAutospacing="0" w:after="0" w:afterAutospacing="0"/>
            </w:pPr>
            <w:r>
              <w:rPr>
                <w:rFonts w:ascii="Times New Roman" w:hAnsi="Times New Roman" w:cs="Times New Roman"/>
                <w:sz w:val="15"/>
                <w:szCs w:val="15"/>
              </w:rPr>
              <w:t>Данные паспорта </w:t>
            </w:r>
          </w:p>
        </w:tc>
      </w:tr>
      <w:tr w:rsidR="005E4783" w14:paraId="219F0435"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11C89B04" w14:textId="77777777" w:rsidR="005E4783" w:rsidRDefault="00806E6B">
            <w:pPr>
              <w:pStyle w:val="a3"/>
              <w:spacing w:before="0" w:beforeAutospacing="0" w:after="0" w:afterAutospacing="0"/>
            </w:pPr>
            <w:r>
              <w:rPr>
                <w:rFonts w:ascii="Times New Roman" w:hAnsi="Times New Roman" w:cs="Times New Roman"/>
                <w:sz w:val="15"/>
                <w:szCs w:val="15"/>
              </w:rPr>
              <w:t>Р/ С 40702810870000010361</w:t>
            </w:r>
          </w:p>
        </w:tc>
        <w:tc>
          <w:tcPr>
            <w:tcW w:w="2500" w:type="pct"/>
            <w:tcBorders>
              <w:top w:val="single" w:sz="6" w:space="0" w:color="000000"/>
              <w:left w:val="single" w:sz="6" w:space="0" w:color="000000"/>
              <w:bottom w:val="single" w:sz="6" w:space="0" w:color="000000"/>
              <w:right w:val="single" w:sz="6" w:space="0" w:color="000000"/>
            </w:tcBorders>
            <w:hideMark/>
          </w:tcPr>
          <w:p w14:paraId="57EFB27B" w14:textId="1C625209" w:rsidR="005E4783" w:rsidRDefault="005E4783">
            <w:pPr>
              <w:pStyle w:val="a3"/>
              <w:spacing w:before="0" w:beforeAutospacing="0" w:after="0" w:afterAutospacing="0"/>
            </w:pPr>
          </w:p>
        </w:tc>
      </w:tr>
      <w:tr w:rsidR="005E4783" w14:paraId="628C9825"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6C7131D4" w14:textId="77777777" w:rsidR="005E4783" w:rsidRDefault="00806E6B">
            <w:pPr>
              <w:pStyle w:val="a3"/>
              <w:spacing w:before="0" w:beforeAutospacing="0" w:after="0" w:afterAutospacing="0"/>
            </w:pPr>
            <w:r>
              <w:rPr>
                <w:rFonts w:ascii="Times New Roman" w:hAnsi="Times New Roman" w:cs="Times New Roman"/>
                <w:sz w:val="15"/>
                <w:szCs w:val="15"/>
              </w:rPr>
              <w:t>К/С 30101810600000000608</w:t>
            </w:r>
          </w:p>
        </w:tc>
        <w:tc>
          <w:tcPr>
            <w:tcW w:w="2500" w:type="pct"/>
            <w:tcBorders>
              <w:top w:val="single" w:sz="6" w:space="0" w:color="000000"/>
              <w:left w:val="single" w:sz="6" w:space="0" w:color="000000"/>
              <w:bottom w:val="single" w:sz="6" w:space="0" w:color="000000"/>
              <w:right w:val="single" w:sz="6" w:space="0" w:color="000000"/>
            </w:tcBorders>
            <w:hideMark/>
          </w:tcPr>
          <w:p w14:paraId="4D918448" w14:textId="60BC8E49" w:rsidR="005E4783" w:rsidRDefault="005E4783">
            <w:pPr>
              <w:pStyle w:val="a3"/>
              <w:spacing w:before="0" w:beforeAutospacing="0" w:after="0" w:afterAutospacing="0"/>
            </w:pPr>
          </w:p>
        </w:tc>
      </w:tr>
      <w:tr w:rsidR="005E4783" w14:paraId="5B710BFC"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46B5A30D" w14:textId="77777777" w:rsidR="005E4783" w:rsidRDefault="00806E6B">
            <w:pPr>
              <w:pStyle w:val="a3"/>
              <w:spacing w:before="0" w:beforeAutospacing="0" w:after="0" w:afterAutospacing="0"/>
            </w:pPr>
            <w:r>
              <w:rPr>
                <w:rFonts w:ascii="Times New Roman" w:hAnsi="Times New Roman" w:cs="Times New Roman"/>
                <w:sz w:val="15"/>
                <w:szCs w:val="15"/>
              </w:rPr>
              <w:t>Главный врач ООО «ЭГО-ЛАБ»  Казанцева Ю.Н.</w:t>
            </w:r>
          </w:p>
        </w:tc>
        <w:tc>
          <w:tcPr>
            <w:tcW w:w="2500" w:type="pct"/>
            <w:tcBorders>
              <w:top w:val="single" w:sz="6" w:space="0" w:color="000000"/>
              <w:left w:val="single" w:sz="6" w:space="0" w:color="000000"/>
              <w:bottom w:val="single" w:sz="6" w:space="0" w:color="000000"/>
              <w:right w:val="single" w:sz="6" w:space="0" w:color="000000"/>
            </w:tcBorders>
            <w:hideMark/>
          </w:tcPr>
          <w:p w14:paraId="413CFADF" w14:textId="40350B56" w:rsidR="005E4783" w:rsidRDefault="005E4783">
            <w:pPr>
              <w:pStyle w:val="a3"/>
              <w:spacing w:before="0" w:beforeAutospacing="0" w:after="0" w:afterAutospacing="0"/>
            </w:pPr>
          </w:p>
        </w:tc>
      </w:tr>
      <w:tr w:rsidR="005E4783" w14:paraId="72192F42" w14:textId="77777777">
        <w:trPr>
          <w:divId w:val="1231889756"/>
        </w:trPr>
        <w:tc>
          <w:tcPr>
            <w:tcW w:w="2450" w:type="pct"/>
            <w:tcBorders>
              <w:top w:val="single" w:sz="6" w:space="0" w:color="000000"/>
              <w:left w:val="single" w:sz="6" w:space="0" w:color="000000"/>
              <w:bottom w:val="single" w:sz="6" w:space="0" w:color="000000"/>
              <w:right w:val="single" w:sz="6" w:space="0" w:color="000000"/>
            </w:tcBorders>
            <w:hideMark/>
          </w:tcPr>
          <w:p w14:paraId="1AE5AD9F" w14:textId="77777777" w:rsidR="005E4783" w:rsidRDefault="00806E6B">
            <w:pPr>
              <w:pStyle w:val="a3"/>
              <w:spacing w:before="0" w:beforeAutospacing="0" w:after="0" w:afterAutospacing="0"/>
            </w:pPr>
            <w:r>
              <w:rPr>
                <w:rFonts w:ascii="Times New Roman" w:hAnsi="Times New Roman" w:cs="Times New Roman"/>
                <w:sz w:val="15"/>
                <w:szCs w:val="15"/>
              </w:rPr>
              <w:t> </w:t>
            </w:r>
          </w:p>
          <w:p w14:paraId="784275E3" w14:textId="77777777" w:rsidR="005E4783" w:rsidRDefault="00806E6B">
            <w:pPr>
              <w:pStyle w:val="a3"/>
              <w:spacing w:before="0" w:beforeAutospacing="0" w:after="0" w:afterAutospacing="0"/>
            </w:pPr>
            <w:r>
              <w:rPr>
                <w:rFonts w:ascii="Times New Roman" w:hAnsi="Times New Roman" w:cs="Times New Roman"/>
                <w:color w:val="414141"/>
                <w:sz w:val="15"/>
                <w:szCs w:val="15"/>
                <w:shd w:val="clear" w:color="auto" w:fill="FFFFFF"/>
              </w:rPr>
              <w:t>30.08.2025 г.</w:t>
            </w:r>
            <w:r>
              <w:rPr>
                <w:rFonts w:ascii="Times New Roman" w:hAnsi="Times New Roman" w:cs="Times New Roman"/>
                <w:sz w:val="15"/>
                <w:szCs w:val="15"/>
              </w:rPr>
              <w:t>  подпись ___________</w:t>
            </w:r>
          </w:p>
        </w:tc>
        <w:tc>
          <w:tcPr>
            <w:tcW w:w="2500" w:type="pct"/>
            <w:tcBorders>
              <w:top w:val="single" w:sz="6" w:space="0" w:color="000000"/>
              <w:left w:val="single" w:sz="6" w:space="0" w:color="000000"/>
              <w:bottom w:val="single" w:sz="6" w:space="0" w:color="000000"/>
              <w:right w:val="single" w:sz="6" w:space="0" w:color="000000"/>
            </w:tcBorders>
            <w:hideMark/>
          </w:tcPr>
          <w:p w14:paraId="28B19075" w14:textId="77777777" w:rsidR="005E4783" w:rsidRDefault="00806E6B">
            <w:pPr>
              <w:pStyle w:val="a3"/>
              <w:spacing w:before="0" w:beforeAutospacing="0" w:after="0" w:afterAutospacing="0"/>
            </w:pPr>
            <w:r>
              <w:rPr>
                <w:rFonts w:ascii="Times New Roman" w:hAnsi="Times New Roman" w:cs="Times New Roman"/>
                <w:sz w:val="15"/>
                <w:szCs w:val="15"/>
              </w:rPr>
              <w:t> </w:t>
            </w:r>
          </w:p>
          <w:p w14:paraId="3EFFB03F" w14:textId="5FE7E482" w:rsidR="005E4783" w:rsidRDefault="00806E6B">
            <w:pPr>
              <w:pStyle w:val="a3"/>
              <w:spacing w:before="0" w:beforeAutospacing="0" w:after="0" w:afterAutospacing="0"/>
            </w:pPr>
            <w:r>
              <w:rPr>
                <w:rFonts w:ascii="Times New Roman" w:hAnsi="Times New Roman" w:cs="Times New Roman"/>
                <w:color w:val="414141"/>
                <w:sz w:val="15"/>
                <w:szCs w:val="15"/>
                <w:shd w:val="clear" w:color="auto" w:fill="FFFFFF"/>
              </w:rPr>
              <w:t>__________________________ г.</w:t>
            </w:r>
            <w:r>
              <w:rPr>
                <w:rFonts w:ascii="Times New Roman" w:hAnsi="Times New Roman" w:cs="Times New Roman"/>
                <w:sz w:val="15"/>
                <w:szCs w:val="15"/>
              </w:rPr>
              <w:t>  подпись ___________</w:t>
            </w:r>
            <w:r>
              <w:rPr>
                <w:rFonts w:ascii="Segoe UI Emoji" w:hAnsi="Segoe UI Emoji" w:cs="Segoe UI Emoji"/>
                <w:sz w:val="15"/>
                <w:szCs w:val="15"/>
              </w:rPr>
              <w:t>✔</w:t>
            </w:r>
          </w:p>
        </w:tc>
      </w:tr>
    </w:tbl>
    <w:p w14:paraId="4B36F707" w14:textId="77777777" w:rsidR="005E4783" w:rsidRDefault="00806E6B">
      <w:pPr>
        <w:pStyle w:val="a3"/>
        <w:spacing w:before="0" w:beforeAutospacing="0" w:after="0" w:afterAutospacing="0"/>
        <w:divId w:val="1231889756"/>
      </w:pPr>
      <w:proofErr w:type="spellStart"/>
      <w:r>
        <w:rPr>
          <w:rFonts w:ascii="Times New Roman" w:hAnsi="Times New Roman" w:cs="Times New Roman"/>
          <w:color w:val="FFFFFF"/>
          <w:sz w:val="15"/>
          <w:szCs w:val="15"/>
        </w:rPr>
        <w:t>ретензий</w:t>
      </w:r>
      <w:proofErr w:type="spellEnd"/>
      <w:r>
        <w:rPr>
          <w:rFonts w:ascii="Times New Roman" w:hAnsi="Times New Roman" w:cs="Times New Roman"/>
          <w:color w:val="FFFFFF"/>
          <w:sz w:val="15"/>
          <w:szCs w:val="15"/>
        </w:rPr>
        <w:t xml:space="preserve"> </w:t>
      </w:r>
      <w:proofErr w:type="gramStart"/>
      <w:r>
        <w:rPr>
          <w:rFonts w:ascii="Times New Roman" w:hAnsi="Times New Roman" w:cs="Times New Roman"/>
          <w:color w:val="FFFFFF"/>
          <w:sz w:val="15"/>
          <w:szCs w:val="15"/>
        </w:rPr>
        <w:t>к качеств</w:t>
      </w:r>
      <w:proofErr w:type="gramEnd"/>
      <w:r>
        <w:rPr>
          <w:rFonts w:ascii="Times New Roman" w:hAnsi="Times New Roman" w:cs="Times New Roman"/>
          <w:color w:val="FFFFFF"/>
          <w:sz w:val="15"/>
          <w:szCs w:val="15"/>
        </w:rPr>
        <w:t xml:space="preserve"> </w:t>
      </w:r>
      <w:proofErr w:type="spellStart"/>
      <w:r>
        <w:rPr>
          <w:rFonts w:ascii="Times New Roman" w:hAnsi="Times New Roman" w:cs="Times New Roman"/>
          <w:color w:val="FFFFFF"/>
          <w:sz w:val="15"/>
          <w:szCs w:val="15"/>
        </w:rPr>
        <w:t>выпоненных</w:t>
      </w:r>
      <w:proofErr w:type="spellEnd"/>
      <w:r>
        <w:rPr>
          <w:rFonts w:ascii="Times New Roman" w:hAnsi="Times New Roman" w:cs="Times New Roman"/>
          <w:color w:val="FFFFFF"/>
          <w:sz w:val="15"/>
          <w:szCs w:val="15"/>
        </w:rPr>
        <w:t xml:space="preserve"> работ не имею (в ином случае описать) подпись ___________ Тест1 Т.</w:t>
      </w:r>
    </w:p>
    <w:p w14:paraId="16AFB1B8" w14:textId="5E6A87FB" w:rsidR="005E4783" w:rsidRDefault="00806E6B">
      <w:pPr>
        <w:pStyle w:val="a3"/>
        <w:spacing w:before="0" w:beforeAutospacing="0" w:after="0" w:afterAutospacing="0"/>
        <w:divId w:val="1231889756"/>
      </w:pPr>
      <w:r>
        <w:rPr>
          <w:rFonts w:ascii="Times New Roman" w:hAnsi="Times New Roman" w:cs="Times New Roman"/>
          <w:sz w:val="15"/>
          <w:szCs w:val="15"/>
        </w:rPr>
        <w:t> Претензий к качеству выполненных работ не имею (в ином случае описать) подпись _____________</w:t>
      </w:r>
      <w:r>
        <w:rPr>
          <w:rFonts w:ascii="Segoe UI Emoji" w:hAnsi="Segoe UI Emoji" w:cs="Segoe UI Emoji"/>
          <w:sz w:val="15"/>
          <w:szCs w:val="15"/>
        </w:rPr>
        <w:t>✔</w:t>
      </w:r>
      <w:r>
        <w:rPr>
          <w:rFonts w:ascii="Times New Roman" w:hAnsi="Times New Roman" w:cs="Times New Roman"/>
          <w:sz w:val="15"/>
          <w:szCs w:val="15"/>
        </w:rPr>
        <w:t> _______________________________</w:t>
      </w:r>
    </w:p>
    <w:p w14:paraId="6D41A214" w14:textId="77777777" w:rsidR="005E4783" w:rsidRDefault="005E4783">
      <w:pPr>
        <w:pStyle w:val="a3"/>
        <w:spacing w:before="0" w:beforeAutospacing="0" w:after="0" w:afterAutospacing="0"/>
        <w:divId w:val="1231889756"/>
      </w:pPr>
    </w:p>
    <w:p w14:paraId="68723ECA" w14:textId="53D46A15" w:rsidR="005E4783" w:rsidRDefault="005E4783">
      <w:pPr>
        <w:pStyle w:val="a3"/>
        <w:spacing w:before="0" w:beforeAutospacing="0" w:after="0" w:afterAutospacing="0"/>
        <w:divId w:val="1231889756"/>
      </w:pPr>
    </w:p>
    <w:sectPr w:rsidR="005E4783" w:rsidSect="00953576">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6B"/>
    <w:rsid w:val="00402167"/>
    <w:rsid w:val="005E4783"/>
    <w:rsid w:val="00806E6B"/>
    <w:rsid w:val="00953576"/>
    <w:rsid w:val="00B453C2"/>
    <w:rsid w:val="00D9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21762"/>
  <w15:chartTrackingRefBased/>
  <w15:docId w15:val="{847774CE-C81A-47A5-B9EE-97341A0E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beforeAutospacing="1" w:after="100" w:afterAutospacing="1"/>
    </w:pPr>
    <w:rPr>
      <w:rFonts w:ascii="Calibri" w:eastAsiaTheme="minorEastAsia"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tyle>
  <w:style w:type="paragraph" w:styleId="a3">
    <w:name w:val="Normal (Web)"/>
    <w:basedOn w:val="a"/>
    <w:uiPriority w:val="99"/>
    <w:semiHidden/>
    <w:unhideWhenUsed/>
  </w:style>
  <w:style w:type="paragraph" w:styleId="2">
    <w:name w:val="Body Text 2"/>
    <w:basedOn w:val="a"/>
    <w:link w:val="20"/>
    <w:uiPriority w:val="99"/>
    <w:semiHidden/>
    <w:unhideWhenUsed/>
  </w:style>
  <w:style w:type="character" w:customStyle="1" w:styleId="20">
    <w:name w:val="Основной текст 2 Знак"/>
    <w:basedOn w:val="a0"/>
    <w:link w:val="2"/>
    <w:uiPriority w:val="99"/>
    <w:semiHidden/>
    <w:rPr>
      <w:rFonts w:ascii="Calibri" w:eastAsiaTheme="minorEastAsia" w:hAnsi="Calibri" w:cs="Calibri"/>
      <w:sz w:val="24"/>
      <w:szCs w:val="24"/>
    </w:rPr>
  </w:style>
  <w:style w:type="paragraph" w:customStyle="1" w:styleId="msonormaltable0">
    <w:name w:val="msonormaltable"/>
    <w:basedOn w:val="a"/>
  </w:style>
  <w:style w:type="paragraph" w:customStyle="1" w:styleId="border-none">
    <w:name w:val="border-none"/>
    <w:basedOn w:val="a"/>
    <w:rPr>
      <w:rFonts w:ascii="Times New Roman" w:hAnsi="Times New Roman" w:cs="Times New Roman"/>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styleId="a7">
    <w:name w:val="Emphasis"/>
    <w:basedOn w:val="a0"/>
    <w:uiPriority w:val="20"/>
    <w:qFormat/>
    <w:rPr>
      <w:i/>
      <w:iCs/>
    </w:rPr>
  </w:style>
  <w:style w:type="paragraph" w:styleId="a8">
    <w:name w:val="Balloon Text"/>
    <w:basedOn w:val="a"/>
    <w:link w:val="a9"/>
    <w:uiPriority w:val="99"/>
    <w:semiHidden/>
    <w:unhideWhenUsed/>
    <w:rsid w:val="00953576"/>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95357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889756">
      <w:bodyDiv w:val="1"/>
      <w:marLeft w:val="-851"/>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go-l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Андрей Кутенких</cp:lastModifiedBy>
  <cp:revision>2</cp:revision>
  <cp:lastPrinted>2025-09-02T05:16:00Z</cp:lastPrinted>
  <dcterms:created xsi:type="dcterms:W3CDTF">2025-10-08T01:15:00Z</dcterms:created>
  <dcterms:modified xsi:type="dcterms:W3CDTF">2025-10-08T01:15:00Z</dcterms:modified>
</cp:coreProperties>
</file>